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9F1E3E" w:rsidRDefault="002C37D2" w:rsidP="002C37D2">
      <w:pPr>
        <w:pStyle w:val="TableTitle"/>
      </w:pPr>
      <w:r w:rsidRPr="009F1E3E">
        <w:t>Table E-</w:t>
      </w:r>
      <w:r>
        <w:t>71</w:t>
      </w:r>
      <w:r w:rsidRPr="009F1E3E">
        <w:t xml:space="preserve">. Multidimensional </w:t>
      </w:r>
      <w:r w:rsidR="00A34AA0">
        <w:t>t</w:t>
      </w:r>
      <w:r w:rsidRPr="009F1E3E">
        <w:t xml:space="preserve">reatment </w:t>
      </w:r>
      <w:r w:rsidR="009960F0">
        <w:t>f</w:t>
      </w:r>
      <w:r w:rsidRPr="009F1E3E">
        <w:t xml:space="preserve">oster </w:t>
      </w:r>
      <w:r w:rsidR="009960F0">
        <w:t>c</w:t>
      </w:r>
      <w:r w:rsidRPr="009F1E3E">
        <w:t>are</w:t>
      </w:r>
      <w:r w:rsidR="009960F0">
        <w:rPr>
          <w:rFonts w:cs="Arial"/>
        </w:rPr>
        <w:t>—</w:t>
      </w:r>
      <w:r w:rsidR="009960F0">
        <w:t>p</w:t>
      </w:r>
      <w:r w:rsidRPr="009F1E3E">
        <w:t xml:space="preserve">reschoolers, population characteristics </w:t>
      </w:r>
    </w:p>
    <w:tbl>
      <w:tblPr>
        <w:tblW w:w="13050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00"/>
        <w:gridCol w:w="1350"/>
        <w:gridCol w:w="1125"/>
        <w:gridCol w:w="1125"/>
        <w:gridCol w:w="1575"/>
        <w:gridCol w:w="1575"/>
        <w:gridCol w:w="1062"/>
        <w:gridCol w:w="1062"/>
        <w:gridCol w:w="1062"/>
        <w:gridCol w:w="1062"/>
        <w:gridCol w:w="1152"/>
      </w:tblGrid>
      <w:tr w:rsidR="002C37D2" w:rsidRPr="006F0C41" w:rsidTr="006F0C41">
        <w:tc>
          <w:tcPr>
            <w:tcW w:w="900" w:type="dxa"/>
            <w:shd w:val="clear" w:color="auto" w:fill="auto"/>
            <w:vAlign w:val="center"/>
            <w:hideMark/>
          </w:tcPr>
          <w:p w:rsidR="002C37D2" w:rsidRPr="006F0C41" w:rsidRDefault="002C37D2" w:rsidP="002C37D2">
            <w:pPr>
              <w:pStyle w:val="TableText"/>
              <w:rPr>
                <w:b/>
                <w:bCs/>
              </w:rPr>
            </w:pPr>
            <w:r w:rsidRPr="006F0C41">
              <w:rPr>
                <w:b/>
                <w:bCs/>
              </w:rPr>
              <w:t>First Author, Year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C37D2" w:rsidRPr="006F0C41" w:rsidRDefault="002C37D2" w:rsidP="002C37D2">
            <w:pPr>
              <w:pStyle w:val="TableText"/>
              <w:rPr>
                <w:b/>
                <w:bCs/>
              </w:rPr>
            </w:pPr>
            <w:r w:rsidRPr="006F0C41">
              <w:rPr>
                <w:b/>
                <w:bCs/>
              </w:rPr>
              <w:t xml:space="preserve">Comparison Groups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C37D2" w:rsidRPr="006F0C41" w:rsidRDefault="002C37D2" w:rsidP="002C37D2">
            <w:pPr>
              <w:pStyle w:val="TableText"/>
              <w:rPr>
                <w:b/>
                <w:bCs/>
              </w:rPr>
            </w:pPr>
            <w:r w:rsidRPr="006F0C41">
              <w:rPr>
                <w:b/>
                <w:bCs/>
              </w:rPr>
              <w:t xml:space="preserve">Child Age </w:t>
            </w:r>
            <w:r w:rsidRPr="006F0C41">
              <w:rPr>
                <w:b/>
                <w:bCs/>
              </w:rPr>
              <w:br/>
              <w:t xml:space="preserve">Mean (SD); Range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2C37D2" w:rsidRPr="006F0C41" w:rsidRDefault="002C37D2" w:rsidP="002C37D2">
            <w:pPr>
              <w:pStyle w:val="TableText"/>
              <w:rPr>
                <w:b/>
                <w:bCs/>
              </w:rPr>
            </w:pPr>
            <w:r w:rsidRPr="006F0C41">
              <w:rPr>
                <w:b/>
                <w:bCs/>
              </w:rPr>
              <w:t xml:space="preserve">Child Sex </w:t>
            </w:r>
            <w:r w:rsidRPr="006F0C41">
              <w:rPr>
                <w:b/>
                <w:bCs/>
              </w:rPr>
              <w:br/>
              <w:t xml:space="preserve">% Female 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C37D2" w:rsidRPr="006F0C41" w:rsidRDefault="002C37D2" w:rsidP="002C37D2">
            <w:pPr>
              <w:pStyle w:val="TableText"/>
              <w:rPr>
                <w:b/>
                <w:bCs/>
              </w:rPr>
            </w:pPr>
            <w:r w:rsidRPr="006F0C41">
              <w:rPr>
                <w:b/>
                <w:bCs/>
              </w:rPr>
              <w:t xml:space="preserve">Child Race 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C37D2" w:rsidRPr="006F0C41" w:rsidRDefault="002C37D2" w:rsidP="002C37D2">
            <w:pPr>
              <w:pStyle w:val="TableText"/>
              <w:rPr>
                <w:b/>
                <w:bCs/>
              </w:rPr>
            </w:pPr>
            <w:r w:rsidRPr="006F0C41">
              <w:rPr>
                <w:b/>
                <w:bCs/>
              </w:rPr>
              <w:t xml:space="preserve">Child Ethnicity 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2C37D2" w:rsidRPr="006F0C41" w:rsidRDefault="002C37D2" w:rsidP="002C37D2">
            <w:pPr>
              <w:pStyle w:val="TableText"/>
              <w:rPr>
                <w:b/>
                <w:bCs/>
              </w:rPr>
            </w:pPr>
            <w:r w:rsidRPr="006F0C41">
              <w:rPr>
                <w:b/>
                <w:bCs/>
              </w:rPr>
              <w:t>Caregiver Type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2C37D2" w:rsidRPr="006F0C41" w:rsidRDefault="002C37D2" w:rsidP="002C37D2">
            <w:pPr>
              <w:pStyle w:val="TableText"/>
              <w:rPr>
                <w:b/>
                <w:bCs/>
              </w:rPr>
            </w:pPr>
            <w:r w:rsidRPr="006F0C41">
              <w:rPr>
                <w:b/>
                <w:bCs/>
              </w:rPr>
              <w:t xml:space="preserve">Caregiver Age </w:t>
            </w:r>
            <w:r w:rsidRPr="006F0C41">
              <w:rPr>
                <w:b/>
                <w:bCs/>
              </w:rPr>
              <w:br/>
              <w:t>mean (SD)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2C37D2" w:rsidRPr="006F0C41" w:rsidRDefault="002C37D2" w:rsidP="002C37D2">
            <w:pPr>
              <w:pStyle w:val="TableText"/>
              <w:rPr>
                <w:b/>
                <w:bCs/>
              </w:rPr>
            </w:pPr>
            <w:r w:rsidRPr="006F0C41">
              <w:rPr>
                <w:b/>
                <w:bCs/>
              </w:rPr>
              <w:t>Caregiver Sex</w:t>
            </w:r>
            <w:r w:rsidRPr="006F0C41">
              <w:rPr>
                <w:b/>
                <w:bCs/>
              </w:rPr>
              <w:br/>
              <w:t xml:space="preserve">% Female 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:rsidR="002C37D2" w:rsidRPr="006F0C41" w:rsidRDefault="002C37D2" w:rsidP="002C37D2">
            <w:pPr>
              <w:pStyle w:val="TableText"/>
              <w:rPr>
                <w:b/>
                <w:bCs/>
              </w:rPr>
            </w:pPr>
            <w:r w:rsidRPr="006F0C41">
              <w:rPr>
                <w:b/>
                <w:bCs/>
              </w:rPr>
              <w:t xml:space="preserve">Caregiver Race 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2C37D2" w:rsidRPr="006F0C41" w:rsidRDefault="002C37D2" w:rsidP="002C37D2">
            <w:pPr>
              <w:pStyle w:val="TableText"/>
              <w:rPr>
                <w:b/>
                <w:bCs/>
              </w:rPr>
            </w:pPr>
            <w:r w:rsidRPr="006F0C41">
              <w:rPr>
                <w:b/>
                <w:bCs/>
              </w:rPr>
              <w:t xml:space="preserve">Caregiver Ethnicity </w:t>
            </w:r>
          </w:p>
        </w:tc>
      </w:tr>
      <w:tr w:rsidR="002C37D2" w:rsidRPr="006F0C41" w:rsidTr="006F0C41">
        <w:tc>
          <w:tcPr>
            <w:tcW w:w="900" w:type="dxa"/>
            <w:shd w:val="clear" w:color="auto" w:fill="auto"/>
            <w:hideMark/>
          </w:tcPr>
          <w:p w:rsidR="002C37D2" w:rsidRPr="006F0C41" w:rsidRDefault="002C37D2" w:rsidP="002C37D2">
            <w:pPr>
              <w:pStyle w:val="TableText"/>
            </w:pPr>
            <w:r w:rsidRPr="006F0C41">
              <w:t>Fisher, 2005;</w:t>
            </w:r>
            <w:r w:rsidR="00FE1C1F" w:rsidRPr="006F0C41">
              <w:fldChar w:fldCharType="begin"/>
            </w:r>
            <w:r w:rsidRPr="006F0C41">
              <w:instrText xml:space="preserve"> ADDIN EN.CITE &lt;EndNote&gt;&lt;Cite&gt;&lt;Author&gt;Fisher&lt;/Author&gt;&lt;Year&gt;2005&lt;/Year&gt;&lt;RecNum&gt;783&lt;/RecNum&gt;&lt;DisplayText&gt;&lt;style face="superscript" font="Times New Roman"&gt;36&lt;/style&gt;&lt;/DisplayText&gt;&lt;record&gt;&lt;rec-number&gt;783&lt;/rec-number&gt;&lt;foreign-keys&gt;&lt;key app="EN" db-id="xfffxzpwrav2z3efs075daxd25aa9apz5wf0"&gt;783&lt;/key&gt;&lt;/foreign-keys&gt;&lt;ref-type name="Journal Article"&gt;17&lt;/ref-type&gt;&lt;contributors&gt;&lt;authors&gt;&lt;author&gt;Fisher, P. A.&lt;/author&gt;&lt;author&gt;Burraston, B.&lt;/author&gt;&lt;author&gt;Pears, K.&lt;/author&gt;&lt;/authors&gt;&lt;/contributors&gt;&lt;auth-address&gt;Oregon Social Learning Center, Eugene, OR 97401-2426, USA. philf@oslc.org&lt;/auth-address&gt;&lt;titles&gt;&lt;title&gt;The early intervention foster care program: permanent placement outcomes from a randomized trial&lt;/title&gt;&lt;secondary-title&gt;Child Maltreat&lt;/secondary-title&gt;&lt;/titles&gt;&lt;periodical&gt;&lt;full-title&gt;Child Maltreatment&lt;/full-title&gt;&lt;abbr-1&gt;Child Maltreat.&lt;/abbr-1&gt;&lt;abbr-2&gt;Child Maltreat&lt;/abbr-2&gt;&lt;/periodical&gt;&lt;pages&gt;61-71&lt;/pages&gt;&lt;volume&gt;10&lt;/volume&gt;&lt;number&gt;1&lt;/number&gt;&lt;edition&gt;2004/12/22&lt;/edition&gt;&lt;keywords&gt;&lt;keyword&gt;Child&lt;/keyword&gt;&lt;keyword&gt;Child Abuse/ diagnosis/ psychology&lt;/keyword&gt;&lt;keyword&gt;Child, Preschool&lt;/keyword&gt;&lt;keyword&gt;Female&lt;/keyword&gt;&lt;keyword&gt;Foster Home Care&lt;/keyword&gt;&lt;keyword&gt;Humans&lt;/keyword&gt;&lt;keyword&gt;Male&lt;/keyword&gt;&lt;keyword&gt;Mental Disorders/diagnosis/ etiology/ therapy&lt;/keyword&gt;&lt;keyword&gt;Psychiatric Status Rating Scales&lt;/keyword&gt;&lt;keyword&gt;Severity of Illness Index&lt;/keyword&gt;&lt;keyword&gt;Time Factors&lt;/keyword&gt;&lt;keyword&gt;Treatment Outcome&lt;/keyword&gt;&lt;/keywords&gt;&lt;dates&gt;&lt;year&gt;2005&lt;/year&gt;&lt;pub-dates&gt;&lt;date&gt;Feb&lt;/date&gt;&lt;/pub-dates&gt;&lt;/dates&gt;&lt;isbn&gt;1077-5595 (Print)&amp;#xD;1077-5595 (Linking)&lt;/isbn&gt;&lt;accession-num&gt;15611327&lt;/accession-num&gt;&lt;urls&gt;&lt;/urls&gt;&lt;custom3&gt;I&lt;/custom3&gt;&lt;custom4&gt;I&lt;/custom4&gt;&lt;electronic-resource-num&gt;10.1177/1077559504271561&lt;/electronic-resource-num&gt;&lt;remote-database-provider&gt;Nlm&lt;/remote-database-provider&gt;&lt;language&gt;eng&lt;/language&gt;&lt;/record&gt;&lt;/Cite&gt;&lt;/EndNote&gt;</w:instrText>
            </w:r>
            <w:r w:rsidR="00FE1C1F" w:rsidRPr="006F0C41">
              <w:fldChar w:fldCharType="separate"/>
            </w:r>
            <w:r w:rsidRPr="006F0C41">
              <w:rPr>
                <w:noProof/>
                <w:vertAlign w:val="superscript"/>
              </w:rPr>
              <w:t>36</w:t>
            </w:r>
            <w:r w:rsidR="00FE1C1F" w:rsidRPr="006F0C41">
              <w:fldChar w:fldCharType="end"/>
            </w:r>
            <w:r w:rsidRPr="006F0C41">
              <w:t xml:space="preserve"> Fisher, 2007;</w:t>
            </w:r>
            <w:r w:rsidR="00FE1C1F" w:rsidRPr="006F0C41">
              <w:fldChar w:fldCharType="begin"/>
            </w:r>
            <w:r w:rsidRPr="006F0C41">
              <w:instrText xml:space="preserve"> ADDIN EN.CITE &lt;EndNote&gt;&lt;Cite&gt;&lt;Author&gt;Fisher&lt;/Author&gt;&lt;Year&gt;2007&lt;/Year&gt;&lt;RecNum&gt;788&lt;/RecNum&gt;&lt;DisplayText&gt;&lt;style face="superscript" font="Times New Roman"&gt;37&lt;/style&gt;&lt;/DisplayText&gt;&lt;record&gt;&lt;rec-number&gt;788&lt;/rec-number&gt;&lt;foreign-keys&gt;&lt;key app="EN" db-id="xfffxzpwrav2z3efs075daxd25aa9apz5wf0"&gt;788&lt;/key&gt;&lt;/foreign-keys&gt;&lt;ref-type name="Journal Article"&gt;17&lt;/ref-type&gt;&lt;contributors&gt;&lt;authors&gt;&lt;author&gt;Fisher, P. A.&lt;/author&gt;&lt;author&gt;Stoolmiller, M.&lt;/author&gt;&lt;author&gt;Gunnar, M. R.&lt;/author&gt;&lt;author&gt;Burraston, B. O.&lt;/author&gt;&lt;/authors&gt;&lt;/contributors&gt;&lt;auth-address&gt;Oregon Social Learning Center, 10 Shelton McMurphey Boulevard, Eugene, OR 97401, USA. philf@oslc.org&lt;/auth-address&gt;&lt;titles&gt;&lt;title&gt;Effects of a therapeutic intervention for foster preschoolers on diurnal cortisol activity&lt;/title&gt;&lt;secondary-title&gt;Psychoneuroendocrinology&lt;/secondary-title&gt;&lt;/titles&gt;&lt;periodical&gt;&lt;full-title&gt;Psychoneuroendocrinology&lt;/full-title&gt;&lt;abbr-1&gt;Psychoneuroendocrinology&lt;/abbr-1&gt;&lt;abbr-2&gt;Psychoneuroendocrinology&lt;/abbr-2&gt;&lt;/periodical&gt;&lt;pages&gt;892-905&lt;/pages&gt;&lt;volume&gt;32&lt;/volume&gt;&lt;number&gt;8-10&lt;/number&gt;&lt;edition&gt;2007/07/28&lt;/edition&gt;&lt;keywords&gt;&lt;keyword&gt;Algorithms&lt;/keyword&gt;&lt;keyword&gt;Child&lt;/keyword&gt;&lt;keyword&gt;Child Behavior/physiology&lt;/keyword&gt;&lt;keyword&gt;Child, Preschool&lt;/keyword&gt;&lt;keyword&gt;Circadian Rhythm/ physiology&lt;/keyword&gt;&lt;keyword&gt;Education/ methods&lt;/keyword&gt;&lt;keyword&gt;Foster Home Care/ methods/psychology&lt;/keyword&gt;&lt;keyword&gt;Humans&lt;/keyword&gt;&lt;keyword&gt;Hydrocortisone/ analysis/metabolism&lt;/keyword&gt;&lt;keyword&gt;Parent-Child Relations&lt;/keyword&gt;&lt;keyword&gt;Saliva/chemistry&lt;/keyword&gt;&lt;/keywords&gt;&lt;dates&gt;&lt;year&gt;2007&lt;/year&gt;&lt;pub-dates&gt;&lt;date&gt;Sep-Nov&lt;/date&gt;&lt;/pub-dates&gt;&lt;/dates&gt;&lt;isbn&gt;0306-4530 (Print)&amp;#xD;0306-4530 (Linking)&lt;/isbn&gt;&lt;accession-num&gt;17656028&lt;/accession-num&gt;&lt;urls&gt;&lt;/urls&gt;&lt;custom2&gt;2174427&lt;/custom2&gt;&lt;custom3&gt;I&lt;/custom3&gt;&lt;custom4&gt;I&lt;/custom4&gt;&lt;electronic-resource-num&gt;10.1016/j.psyneuen.2007.06.008&lt;/electronic-resource-num&gt;&lt;remote-database-provider&gt;NLM&lt;/remote-database-provider&gt;&lt;language&gt;eng&lt;/language&gt;&lt;/record&gt;&lt;/Cite&gt;&lt;/EndNote&gt;</w:instrText>
            </w:r>
            <w:r w:rsidR="00FE1C1F" w:rsidRPr="006F0C41">
              <w:fldChar w:fldCharType="separate"/>
            </w:r>
            <w:r w:rsidRPr="006F0C41">
              <w:rPr>
                <w:noProof/>
                <w:vertAlign w:val="superscript"/>
              </w:rPr>
              <w:t>37</w:t>
            </w:r>
            <w:r w:rsidR="00FE1C1F" w:rsidRPr="006F0C41">
              <w:fldChar w:fldCharType="end"/>
            </w:r>
            <w:r w:rsidRPr="006F0C41">
              <w:t xml:space="preserve"> Fisher &amp; Kim, 2007;</w:t>
            </w:r>
            <w:r w:rsidR="00FE1C1F" w:rsidRPr="006F0C41">
              <w:fldChar w:fldCharType="begin"/>
            </w:r>
            <w:r w:rsidRPr="006F0C41">
              <w:instrText xml:space="preserve"> ADDIN EN.CITE &lt;EndNote&gt;&lt;Cite&gt;&lt;Author&gt;Fisher&lt;/Author&gt;&lt;Year&gt;2007&lt;/Year&gt;&lt;RecNum&gt;786&lt;/RecNum&gt;&lt;DisplayText&gt;&lt;style face="superscript" font="Times New Roman"&gt;38&lt;/style&gt;&lt;/DisplayText&gt;&lt;record&gt;&lt;rec-number&gt;786&lt;/rec-number&gt;&lt;foreign-keys&gt;&lt;key app="EN" db-id="xfffxzpwrav2z3efs075daxd25aa9apz5wf0"&gt;786&lt;/key&gt;&lt;/foreign-keys&gt;&lt;ref-type name="Journal Article"&gt;17&lt;/ref-type&gt;&lt;contributors&gt;&lt;authors&gt;&lt;author&gt;Fisher, P. A.&lt;/author&gt;&lt;author&gt;Kim, H. K.&lt;/author&gt;&lt;/authors&gt;&lt;/contributors&gt;&lt;auth-address&gt;Oregon Social Learning Center, 10 Shelton McMurphey Boulevard, Eugene, OR 97401-4928, USA. philf@oslc.org&lt;/auth-address&gt;&lt;titles&gt;&lt;title&gt;Intervention effects on foster preschoolers&amp;apos; attachment-related behaviors from a randomized trial&lt;/title&gt;&lt;secondary-title&gt;Prev Sci&lt;/secondary-title&gt;&lt;/titles&gt;&lt;periodical&gt;&lt;full-title&gt;Prev Sci&lt;/full-title&gt;&lt;/periodical&gt;&lt;pages&gt;161-70&lt;/pages&gt;&lt;volume&gt;8&lt;/volume&gt;&lt;number&gt;2&lt;/number&gt;&lt;edition&gt;2007/03/07&lt;/edition&gt;&lt;keywords&gt;&lt;keyword&gt;Child Behavior/ psychology&lt;/keyword&gt;&lt;keyword&gt;Child, Preschool&lt;/keyword&gt;&lt;keyword&gt;Female&lt;/keyword&gt;&lt;keyword&gt;Foster Home Care&lt;/keyword&gt;&lt;keyword&gt;Humans&lt;/keyword&gt;&lt;keyword&gt;Male&lt;/keyword&gt;&lt;keyword&gt;Object Attachment&lt;/keyword&gt;&lt;keyword&gt;Oregon&lt;/keyword&gt;&lt;/keywords&gt;&lt;dates&gt;&lt;year&gt;2007&lt;/year&gt;&lt;pub-dates&gt;&lt;date&gt;Jun&lt;/date&gt;&lt;/pub-dates&gt;&lt;/dates&gt;&lt;isbn&gt;1389-4986 (Print)&amp;#xD;1389-4986 (Linking)&lt;/isbn&gt;&lt;accession-num&gt;17340186&lt;/accession-num&gt;&lt;urls&gt;&lt;/urls&gt;&lt;custom2&gt;2533809&lt;/custom2&gt;&lt;custom3&gt;I&lt;/custom3&gt;&lt;custom4&gt;I&lt;/custom4&gt;&lt;electronic-resource-num&gt;10.1007/s11121-007-0066-5&lt;/electronic-resource-num&gt;&lt;remote-database-provider&gt;Nlm&lt;/remote-database-provider&gt;&lt;language&gt;eng&lt;/language&gt;&lt;/record&gt;&lt;/Cite&gt;&lt;/EndNote&gt;</w:instrText>
            </w:r>
            <w:r w:rsidR="00FE1C1F" w:rsidRPr="006F0C41">
              <w:fldChar w:fldCharType="separate"/>
            </w:r>
            <w:r w:rsidRPr="006F0C41">
              <w:rPr>
                <w:noProof/>
                <w:vertAlign w:val="superscript"/>
              </w:rPr>
              <w:t>38</w:t>
            </w:r>
            <w:r w:rsidR="00FE1C1F" w:rsidRPr="006F0C41">
              <w:fldChar w:fldCharType="end"/>
            </w:r>
            <w:r w:rsidRPr="006F0C41">
              <w:t xml:space="preserve"> Fisher, 2008</w:t>
            </w:r>
            <w:r w:rsidR="00FE1C1F" w:rsidRPr="006F0C41">
              <w:fldChar w:fldCharType="begin">
                <w:fldData xml:space="preserve">PEVuZE5vdGU+PENpdGU+PEF1dGhvcj5GaXNoZXI8L0F1dGhvcj48WWVhcj4yMDA4PC9ZZWFyPjxS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</w:fldData>
              </w:fldChar>
            </w:r>
            <w:r w:rsidRPr="006F0C41">
              <w:instrText xml:space="preserve"> ADDIN EN.CITE </w:instrText>
            </w:r>
            <w:r w:rsidR="00FE1C1F" w:rsidRPr="006F0C41">
              <w:fldChar w:fldCharType="begin">
                <w:fldData xml:space="preserve">PEVuZE5vdGU+PENpdGU+PEF1dGhvcj5GaXNoZXI8L0F1dGhvcj48WWVhcj4yMDA4PC9ZZWFyPjxS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</w:fldData>
              </w:fldChar>
            </w:r>
            <w:r w:rsidRPr="006F0C41">
              <w:instrText xml:space="preserve"> ADDIN EN.CITE.DATA </w:instrText>
            </w:r>
            <w:r w:rsidR="00FE1C1F" w:rsidRPr="006F0C41">
              <w:fldChar w:fldCharType="end"/>
            </w:r>
            <w:r w:rsidR="00FE1C1F" w:rsidRPr="006F0C41">
              <w:fldChar w:fldCharType="separate"/>
            </w:r>
            <w:r w:rsidRPr="006F0C41">
              <w:rPr>
                <w:noProof/>
                <w:vertAlign w:val="superscript"/>
              </w:rPr>
              <w:t>39</w:t>
            </w:r>
            <w:r w:rsidR="00FE1C1F" w:rsidRPr="006F0C41">
              <w:fldChar w:fldCharType="end"/>
            </w:r>
          </w:p>
          <w:p w:rsidR="002C37D2" w:rsidRPr="006F0C41" w:rsidRDefault="002C37D2" w:rsidP="009960F0">
            <w:pPr>
              <w:pStyle w:val="TableText"/>
            </w:pPr>
            <w:r w:rsidRPr="006F0C41">
              <w:t>Fisher, 2009;</w:t>
            </w:r>
            <w:r w:rsidR="00FE1C1F" w:rsidRPr="006F0C41">
              <w:fldChar w:fldCharType="begin">
                <w:fldData xml:space="preserve">PEVuZE5vdGU+PENpdGU+PEF1dGhvcj5GaXNoZXI8L0F1dGhvcj48WWVhcj4yMDA5PC9ZZWFyPjxS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</w:fldData>
              </w:fldChar>
            </w:r>
            <w:r w:rsidRPr="006F0C41">
              <w:instrText xml:space="preserve"> ADDIN EN.CITE </w:instrText>
            </w:r>
            <w:r w:rsidR="00FE1C1F" w:rsidRPr="006F0C41">
              <w:fldChar w:fldCharType="begin">
                <w:fldData xml:space="preserve">PEVuZE5vdGU+PENpdGU+PEF1dGhvcj5GaXNoZXI8L0F1dGhvcj48WWVhcj4yMDA5PC9ZZWFyPjxS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</w:fldData>
              </w:fldChar>
            </w:r>
            <w:r w:rsidRPr="006F0C41">
              <w:instrText xml:space="preserve"> ADDIN EN.CITE.DATA </w:instrText>
            </w:r>
            <w:r w:rsidR="00FE1C1F" w:rsidRPr="006F0C41">
              <w:fldChar w:fldCharType="end"/>
            </w:r>
            <w:r w:rsidR="00FE1C1F" w:rsidRPr="006F0C41">
              <w:fldChar w:fldCharType="separate"/>
            </w:r>
            <w:r w:rsidRPr="006F0C41">
              <w:rPr>
                <w:noProof/>
                <w:vertAlign w:val="superscript"/>
              </w:rPr>
              <w:t>40</w:t>
            </w:r>
            <w:r w:rsidR="00FE1C1F" w:rsidRPr="006F0C41">
              <w:fldChar w:fldCharType="end"/>
            </w:r>
            <w:r w:rsidRPr="006F0C41">
              <w:t xml:space="preserve"> Fisher, 2011;</w:t>
            </w:r>
            <w:r w:rsidR="00FE1C1F" w:rsidRPr="006F0C41">
              <w:fldChar w:fldCharType="begin">
                <w:fldData xml:space="preserve">PEVuZE5vdGU+PENpdGUgRXhjbHVkZUF1dGg9IjEiIEV4Y2x1ZGVZZWFyPSIxIj48UmVjTnVtPjc4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</w:fldData>
              </w:fldChar>
            </w:r>
            <w:r w:rsidRPr="006F0C41">
              <w:instrText xml:space="preserve"> ADDIN EN.CITE </w:instrText>
            </w:r>
            <w:r w:rsidR="00FE1C1F" w:rsidRPr="006F0C41">
              <w:fldChar w:fldCharType="begin">
                <w:fldData xml:space="preserve">PEVuZE5vdGU+PENpdGUgRXhjbHVkZUF1dGg9IjEiIEV4Y2x1ZGVZZWFyPSIxIj48UmVjTnVtPjc4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</w:fldData>
              </w:fldChar>
            </w:r>
            <w:r w:rsidRPr="006F0C41">
              <w:instrText xml:space="preserve"> ADDIN EN.CITE.DATA </w:instrText>
            </w:r>
            <w:r w:rsidR="00FE1C1F" w:rsidRPr="006F0C41">
              <w:fldChar w:fldCharType="end"/>
            </w:r>
            <w:r w:rsidR="00FE1C1F" w:rsidRPr="006F0C41">
              <w:fldChar w:fldCharType="separate"/>
            </w:r>
            <w:r w:rsidRPr="006F0C41">
              <w:rPr>
                <w:noProof/>
                <w:vertAlign w:val="superscript"/>
              </w:rPr>
              <w:t>41</w:t>
            </w:r>
            <w:r w:rsidR="00FE1C1F" w:rsidRPr="006F0C41">
              <w:fldChar w:fldCharType="end"/>
            </w:r>
            <w:r w:rsidRPr="006F0C41">
              <w:t xml:space="preserve"> Bruce, 2009</w:t>
            </w:r>
            <w:r w:rsidR="00FE1C1F" w:rsidRPr="006F0C41">
              <w:fldChar w:fldCharType="begin"/>
            </w:r>
            <w:r w:rsidRPr="006F0C41">
              <w:instrText xml:space="preserve"> ADDIN EN.CITE &lt;EndNote&gt;&lt;Cite&gt;&lt;Author&gt;Bruce&lt;/Author&gt;&lt;Year&gt;2009&lt;/Year&gt;&lt;RecNum&gt;284&lt;/RecNum&gt;&lt;DisplayText&gt;&lt;style face="superscript" font="Times New Roman"&gt;42&lt;/style&gt;&lt;/DisplayText&gt;&lt;record&gt;&lt;rec-number&gt;284&lt;/rec-number&gt;&lt;foreign-keys&gt;&lt;key app="EN" db-id="xfffxzpwrav2z3efs075daxd25aa9apz5wf0"&gt;284&lt;/key&gt;&lt;/foreign-keys&gt;&lt;ref-type name="Journal Article"&gt;17&lt;/ref-type&gt;&lt;contributors&gt;&lt;authors&gt;&lt;author&gt;Bruce, J.&lt;/author&gt;&lt;author&gt;McDermott, J. M.&lt;/author&gt;&lt;author&gt;Fisher, P. A.&lt;/author&gt;&lt;author&gt;Fox, N. A.&lt;/author&gt;&lt;/authors&gt;&lt;/contributors&gt;&lt;auth-address&gt;Oregon Social Learning Center and Center for Research to Practice, 10 Shelton McMurphey Boulevard, Eugene, OR 97401-2426, USA. jackieb@oslc.org&lt;/auth-address&gt;&lt;titles&gt;&lt;title&gt;Using behavioral and electrophysiological measures to assess the effects of a preventive intervention: a preliminary study with preschool-aged foster children&lt;/title&gt;&lt;secondary-title&gt;Prev Sci&lt;/secondary-title&gt;&lt;/titles&gt;&lt;periodical&gt;&lt;full-title&gt;Prev Sci&lt;/full-title&gt;&lt;/periodical&gt;&lt;pages&gt;129-40&lt;/pages&gt;&lt;volume&gt;10&lt;/volume&gt;&lt;number&gt;2&lt;/number&gt;&lt;edition&gt;2008/11/26&lt;/edition&gt;&lt;keywords&gt;&lt;keyword&gt;Child Behavior&lt;/keyword&gt;&lt;keyword&gt;Child, Preschool&lt;/keyword&gt;&lt;keyword&gt;Evoked Potentials&lt;/keyword&gt;&lt;keyword&gt;Female&lt;/keyword&gt;&lt;keyword&gt;Foster Home Care&lt;/keyword&gt;&lt;keyword&gt;Humans&lt;/keyword&gt;&lt;keyword&gt;Male&lt;/keyword&gt;&lt;/keywords&gt;&lt;dates&gt;&lt;year&gt;2009&lt;/year&gt;&lt;pub-dates&gt;&lt;date&gt;Jun&lt;/date&gt;&lt;/pub-dates&gt;&lt;/dates&gt;&lt;isbn&gt;1573-6695 (Electronic)&amp;#xD;1389-4986 (Linking)&lt;/isbn&gt;&lt;accession-num&gt;19030992&lt;/accession-num&gt;&lt;urls&gt;&lt;/urls&gt;&lt;custom2&gt;2670355&lt;/custom2&gt;&lt;custom3&gt;I&lt;/custom3&gt;&lt;custom4&gt;I&lt;/custom4&gt;&lt;electronic-resource-num&gt;10.1007/s11121-008-0115-8&lt;/electronic-resource-num&gt;&lt;remote-database-provider&gt;Nlm&lt;/remote-database-provider&gt;&lt;research-notes&gt;FT assignment 1&lt;/research-notes&gt;&lt;language&gt;eng&lt;/language&gt;&lt;/record&gt;&lt;/Cite&gt;&lt;/EndNote&gt;</w:instrText>
            </w:r>
            <w:r w:rsidR="00FE1C1F" w:rsidRPr="006F0C41">
              <w:fldChar w:fldCharType="separate"/>
            </w:r>
            <w:r w:rsidRPr="006F0C41">
              <w:rPr>
                <w:noProof/>
                <w:vertAlign w:val="superscript"/>
              </w:rPr>
              <w:t>42</w:t>
            </w:r>
            <w:r w:rsidR="00FE1C1F" w:rsidRPr="006F0C41">
              <w:fldChar w:fldCharType="end"/>
            </w:r>
          </w:p>
        </w:tc>
        <w:tc>
          <w:tcPr>
            <w:tcW w:w="1350" w:type="dxa"/>
            <w:shd w:val="clear" w:color="auto" w:fill="auto"/>
            <w:hideMark/>
          </w:tcPr>
          <w:p w:rsidR="002C37D2" w:rsidRPr="006F0C41" w:rsidRDefault="002C37D2" w:rsidP="002C37D2">
            <w:pPr>
              <w:pStyle w:val="TableText"/>
            </w:pPr>
            <w:r w:rsidRPr="006F0C41">
              <w:t>G1: MTFC-P</w:t>
            </w:r>
          </w:p>
          <w:p w:rsidR="002C37D2" w:rsidRPr="006F0C41" w:rsidRDefault="002C37D2" w:rsidP="002C37D2">
            <w:pPr>
              <w:pStyle w:val="TableText"/>
            </w:pPr>
            <w:r w:rsidRPr="006F0C41">
              <w:t>G2: RFC</w:t>
            </w:r>
          </w:p>
        </w:tc>
        <w:tc>
          <w:tcPr>
            <w:tcW w:w="1125" w:type="dxa"/>
            <w:shd w:val="clear" w:color="auto" w:fill="auto"/>
            <w:hideMark/>
          </w:tcPr>
          <w:p w:rsidR="002C37D2" w:rsidRPr="006F0C41" w:rsidRDefault="002C37D2" w:rsidP="002C37D2">
            <w:pPr>
              <w:pStyle w:val="TableText"/>
            </w:pPr>
            <w:r w:rsidRPr="006F0C41">
              <w:t>G1: 4.54 (0.86)</w:t>
            </w:r>
          </w:p>
          <w:p w:rsidR="002C37D2" w:rsidRPr="006F0C41" w:rsidRDefault="002C37D2" w:rsidP="002C37D2">
            <w:pPr>
              <w:pStyle w:val="TableText"/>
            </w:pPr>
            <w:r w:rsidRPr="006F0C41">
              <w:t>G2: 4.34 (0.83)</w:t>
            </w:r>
          </w:p>
        </w:tc>
        <w:tc>
          <w:tcPr>
            <w:tcW w:w="1125" w:type="dxa"/>
            <w:shd w:val="clear" w:color="auto" w:fill="auto"/>
            <w:hideMark/>
          </w:tcPr>
          <w:p w:rsidR="002C37D2" w:rsidRPr="006F0C41" w:rsidRDefault="002C37D2" w:rsidP="002C37D2">
            <w:pPr>
              <w:pStyle w:val="TableText"/>
            </w:pPr>
            <w:r w:rsidRPr="006F0C41">
              <w:t>G1: 51%</w:t>
            </w:r>
          </w:p>
          <w:p w:rsidR="002C37D2" w:rsidRPr="006F0C41" w:rsidRDefault="002C37D2" w:rsidP="002C37D2">
            <w:pPr>
              <w:pStyle w:val="TableText"/>
            </w:pPr>
            <w:r w:rsidRPr="006F0C41">
              <w:t>G2: 42%</w:t>
            </w:r>
          </w:p>
        </w:tc>
        <w:tc>
          <w:tcPr>
            <w:tcW w:w="1575" w:type="dxa"/>
            <w:shd w:val="clear" w:color="auto" w:fill="auto"/>
            <w:hideMark/>
          </w:tcPr>
          <w:p w:rsidR="002C37D2" w:rsidRPr="006F0C41" w:rsidRDefault="002C37D2" w:rsidP="002C37D2">
            <w:pPr>
              <w:pStyle w:val="TableText"/>
            </w:pPr>
            <w:r w:rsidRPr="006F0C41">
              <w:t>Total</w:t>
            </w:r>
          </w:p>
          <w:p w:rsidR="002C37D2" w:rsidRPr="006F0C41" w:rsidRDefault="002C37D2" w:rsidP="002C37D2">
            <w:pPr>
              <w:pStyle w:val="TableText"/>
            </w:pPr>
            <w:r w:rsidRPr="006F0C41">
              <w:t>Cauc: 89%</w:t>
            </w:r>
          </w:p>
          <w:p w:rsidR="002C37D2" w:rsidRPr="006F0C41" w:rsidRDefault="002C37D2" w:rsidP="002C37D2">
            <w:pPr>
              <w:pStyle w:val="TableText"/>
            </w:pPr>
            <w:r w:rsidRPr="006F0C41">
              <w:t>AA: 1%</w:t>
            </w:r>
          </w:p>
          <w:p w:rsidR="002C37D2" w:rsidRPr="006F0C41" w:rsidRDefault="002C37D2" w:rsidP="002C37D2">
            <w:pPr>
              <w:pStyle w:val="TableText"/>
            </w:pPr>
            <w:r w:rsidRPr="006F0C41">
              <w:t>Nat Am: 5%</w:t>
            </w:r>
          </w:p>
          <w:p w:rsidR="002C37D2" w:rsidRPr="006F0C41" w:rsidRDefault="002C37D2" w:rsidP="002C37D2">
            <w:pPr>
              <w:pStyle w:val="TableText"/>
            </w:pPr>
          </w:p>
          <w:p w:rsidR="002C37D2" w:rsidRPr="006F0C41" w:rsidRDefault="002C37D2" w:rsidP="002C37D2">
            <w:pPr>
              <w:pStyle w:val="TableText"/>
            </w:pPr>
            <w:r w:rsidRPr="006F0C41">
              <w:t>Per Fisher 2005</w:t>
            </w:r>
          </w:p>
          <w:p w:rsidR="002C37D2" w:rsidRPr="006F0C41" w:rsidRDefault="002C37D2" w:rsidP="002C37D2">
            <w:pPr>
              <w:pStyle w:val="TableText"/>
            </w:pPr>
            <w:r w:rsidRPr="006F0C41">
              <w:t>Cauc</w:t>
            </w:r>
          </w:p>
          <w:p w:rsidR="002C37D2" w:rsidRPr="006F0C41" w:rsidRDefault="002C37D2" w:rsidP="002C37D2">
            <w:pPr>
              <w:pStyle w:val="TableText"/>
            </w:pPr>
            <w:r w:rsidRPr="006F0C41">
              <w:t>G1: 79%</w:t>
            </w:r>
          </w:p>
          <w:p w:rsidR="002C37D2" w:rsidRPr="006F0C41" w:rsidRDefault="002C37D2" w:rsidP="002C37D2">
            <w:pPr>
              <w:pStyle w:val="TableText"/>
            </w:pPr>
            <w:r w:rsidRPr="006F0C41">
              <w:t>G2 92%</w:t>
            </w:r>
          </w:p>
          <w:p w:rsidR="002C37D2" w:rsidRPr="006F0C41" w:rsidRDefault="002C37D2" w:rsidP="002C37D2">
            <w:pPr>
              <w:pStyle w:val="TableText"/>
            </w:pPr>
            <w:r w:rsidRPr="006F0C41">
              <w:t>Nat Am</w:t>
            </w:r>
          </w:p>
          <w:p w:rsidR="002C37D2" w:rsidRPr="006F0C41" w:rsidRDefault="002C37D2" w:rsidP="002C37D2">
            <w:pPr>
              <w:pStyle w:val="TableText"/>
            </w:pPr>
            <w:r w:rsidRPr="006F0C41">
              <w:t>G1: 3%</w:t>
            </w:r>
          </w:p>
          <w:p w:rsidR="002C37D2" w:rsidRPr="006F0C41" w:rsidRDefault="002C37D2" w:rsidP="002C37D2">
            <w:pPr>
              <w:pStyle w:val="TableText"/>
            </w:pPr>
            <w:r w:rsidRPr="006F0C41">
              <w:t>G2 4%</w:t>
            </w:r>
          </w:p>
        </w:tc>
        <w:tc>
          <w:tcPr>
            <w:tcW w:w="1575" w:type="dxa"/>
            <w:shd w:val="clear" w:color="auto" w:fill="auto"/>
            <w:hideMark/>
          </w:tcPr>
          <w:p w:rsidR="002C37D2" w:rsidRPr="006F0C41" w:rsidRDefault="002C37D2" w:rsidP="002C37D2">
            <w:pPr>
              <w:pStyle w:val="TableText"/>
            </w:pPr>
            <w:r w:rsidRPr="006F0C41">
              <w:t>Lat: 5%</w:t>
            </w:r>
          </w:p>
          <w:p w:rsidR="002C37D2" w:rsidRPr="006F0C41" w:rsidRDefault="002C37D2" w:rsidP="002C37D2">
            <w:pPr>
              <w:pStyle w:val="TableText"/>
            </w:pPr>
          </w:p>
          <w:p w:rsidR="002C37D2" w:rsidRPr="006F0C41" w:rsidRDefault="002C37D2" w:rsidP="002C37D2">
            <w:pPr>
              <w:pStyle w:val="TableText"/>
            </w:pPr>
            <w:r w:rsidRPr="006F0C41">
              <w:t>Per Fisher 2005</w:t>
            </w:r>
          </w:p>
          <w:p w:rsidR="002C37D2" w:rsidRPr="006F0C41" w:rsidRDefault="002C37D2" w:rsidP="002C37D2">
            <w:pPr>
              <w:pStyle w:val="TableText"/>
            </w:pPr>
            <w:r w:rsidRPr="006F0C41">
              <w:t>G1: 18%</w:t>
            </w:r>
          </w:p>
          <w:p w:rsidR="002C37D2" w:rsidRPr="006F0C41" w:rsidRDefault="002C37D2" w:rsidP="002C37D2">
            <w:pPr>
              <w:pStyle w:val="TableText"/>
            </w:pPr>
            <w:r w:rsidRPr="006F0C41">
              <w:t>G2: 4%</w:t>
            </w:r>
          </w:p>
        </w:tc>
        <w:tc>
          <w:tcPr>
            <w:tcW w:w="1062" w:type="dxa"/>
            <w:shd w:val="clear" w:color="auto" w:fill="auto"/>
            <w:noWrap/>
            <w:hideMark/>
          </w:tcPr>
          <w:p w:rsidR="002C37D2" w:rsidRPr="006F0C41" w:rsidRDefault="002C37D2" w:rsidP="002C37D2">
            <w:pPr>
              <w:pStyle w:val="TableText"/>
            </w:pPr>
            <w:r w:rsidRPr="006F0C41">
              <w:t>Foster parent</w:t>
            </w:r>
          </w:p>
        </w:tc>
        <w:tc>
          <w:tcPr>
            <w:tcW w:w="1062" w:type="dxa"/>
            <w:shd w:val="clear" w:color="auto" w:fill="auto"/>
            <w:hideMark/>
          </w:tcPr>
          <w:p w:rsidR="002C37D2" w:rsidRPr="006F0C41" w:rsidRDefault="002C37D2" w:rsidP="002C37D2">
            <w:pPr>
              <w:pStyle w:val="TableText"/>
            </w:pPr>
            <w:r w:rsidRPr="006F0C41">
              <w:t>NR</w:t>
            </w:r>
          </w:p>
        </w:tc>
        <w:tc>
          <w:tcPr>
            <w:tcW w:w="1062" w:type="dxa"/>
            <w:shd w:val="clear" w:color="auto" w:fill="auto"/>
            <w:hideMark/>
          </w:tcPr>
          <w:p w:rsidR="002C37D2" w:rsidRPr="006F0C41" w:rsidRDefault="002C37D2" w:rsidP="002C37D2">
            <w:pPr>
              <w:pStyle w:val="TableText"/>
            </w:pPr>
            <w:r w:rsidRPr="006F0C41">
              <w:t>NR</w:t>
            </w:r>
          </w:p>
        </w:tc>
        <w:tc>
          <w:tcPr>
            <w:tcW w:w="1062" w:type="dxa"/>
            <w:shd w:val="clear" w:color="auto" w:fill="auto"/>
            <w:hideMark/>
          </w:tcPr>
          <w:p w:rsidR="002C37D2" w:rsidRPr="006F0C41" w:rsidRDefault="002C37D2" w:rsidP="002C37D2">
            <w:pPr>
              <w:pStyle w:val="TableText"/>
            </w:pPr>
            <w:r w:rsidRPr="006F0C41">
              <w:t>NR</w:t>
            </w:r>
          </w:p>
        </w:tc>
        <w:tc>
          <w:tcPr>
            <w:tcW w:w="1152" w:type="dxa"/>
            <w:shd w:val="clear" w:color="auto" w:fill="auto"/>
            <w:hideMark/>
          </w:tcPr>
          <w:p w:rsidR="002C37D2" w:rsidRPr="006F0C41" w:rsidRDefault="002C37D2" w:rsidP="002C37D2">
            <w:pPr>
              <w:pStyle w:val="TableText"/>
            </w:pPr>
            <w:r w:rsidRPr="006F0C41">
              <w:t>NR</w:t>
            </w:r>
          </w:p>
        </w:tc>
      </w:tr>
    </w:tbl>
    <w:p w:rsidR="002C37D2" w:rsidRPr="009F1E3E" w:rsidRDefault="002C37D2" w:rsidP="002C37D2">
      <w:pPr>
        <w:pStyle w:val="TableTitle"/>
      </w:pPr>
    </w:p>
    <w:p w:rsidR="002C37D2" w:rsidRPr="00AC3449" w:rsidRDefault="002C37D2" w:rsidP="00AC3449">
      <w:pPr>
        <w:pStyle w:val="ParagraphNoIndent"/>
      </w:pPr>
    </w:p>
    <w:sectPr w:rsidR="002C37D2" w:rsidRPr="00AC3449" w:rsidSect="00512DC1">
      <w:footerReference w:type="default" r:id="rId8"/>
      <w:pgSz w:w="15840" w:h="12240" w:orient="landscape"/>
      <w:pgMar w:top="1440" w:right="1440" w:bottom="1440" w:left="1440" w:header="720" w:footer="720" w:gutter="0"/>
      <w:pgNumType w:start="9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E46" w:rsidRDefault="00D71E46" w:rsidP="002014E3">
      <w:r>
        <w:separator/>
      </w:r>
    </w:p>
  </w:endnote>
  <w:endnote w:type="continuationSeparator" w:id="0">
    <w:p w:rsidR="00D71E46" w:rsidRDefault="00D71E46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512DC1">
            <w:rPr>
              <w:noProof/>
            </w:rPr>
            <w:t>99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E46" w:rsidRDefault="00D71E46" w:rsidP="002014E3">
      <w:r>
        <w:separator/>
      </w:r>
    </w:p>
  </w:footnote>
  <w:footnote w:type="continuationSeparator" w:id="0">
    <w:p w:rsidR="00D71E46" w:rsidRDefault="00D71E46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0C1C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2DC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ED7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15D4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46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1C1F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BCE2869-7572-40F6-BE31-93970BEC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7982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3</cp:revision>
  <cp:lastPrinted>2013-03-11T19:51:00Z</cp:lastPrinted>
  <dcterms:created xsi:type="dcterms:W3CDTF">2013-05-04T10:21:00Z</dcterms:created>
  <dcterms:modified xsi:type="dcterms:W3CDTF">2013-05-06T04:06:00Z</dcterms:modified>
</cp:coreProperties>
</file>